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AA" w:rsidRPr="0065017D" w:rsidRDefault="00BE2BAA" w:rsidP="00BE2BAA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650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przyprowadzania i odbierania dziecka </w:t>
      </w:r>
    </w:p>
    <w:p w:rsidR="00BE2BAA" w:rsidRPr="0065017D" w:rsidRDefault="00BE2BAA" w:rsidP="00BE2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1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Miejskim Przedszkolu nr 13, im. „Bajkowe Przedszkole” w Zgierzu                                                 </w:t>
      </w:r>
      <w:r w:rsidRPr="0065017D">
        <w:rPr>
          <w:rFonts w:ascii="Times New Roman" w:hAnsi="Times New Roman" w:cs="Times New Roman"/>
          <w:sz w:val="24"/>
          <w:szCs w:val="24"/>
        </w:rPr>
        <w:t xml:space="preserve">w okresie czasowego ograniczenia funkcjonowania jednostek systemu oświaty w związku </w:t>
      </w:r>
      <w:r w:rsidR="00282805">
        <w:rPr>
          <w:rFonts w:ascii="Times New Roman" w:hAnsi="Times New Roman" w:cs="Times New Roman"/>
          <w:sz w:val="24"/>
          <w:szCs w:val="24"/>
        </w:rPr>
        <w:br/>
      </w:r>
      <w:r w:rsidRPr="0065017D">
        <w:rPr>
          <w:rFonts w:ascii="Times New Roman" w:hAnsi="Times New Roman" w:cs="Times New Roman"/>
          <w:sz w:val="24"/>
          <w:szCs w:val="24"/>
        </w:rPr>
        <w:t>z zapobieganiem, przeciwdziałaniem i zwalczaniem COVID-19</w:t>
      </w:r>
    </w:p>
    <w:p w:rsidR="00BE2BAA" w:rsidRPr="0065017D" w:rsidRDefault="00BE2BAA" w:rsidP="00BE2BA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2BAA" w:rsidRPr="0065017D" w:rsidRDefault="00BE2BAA" w:rsidP="00BE2BAA">
      <w:pPr>
        <w:pStyle w:val="Akapitzlist"/>
        <w:ind w:left="1080"/>
        <w:rPr>
          <w:b/>
          <w:szCs w:val="24"/>
          <w:u w:val="single"/>
        </w:rPr>
      </w:pPr>
      <w:r w:rsidRPr="0065017D">
        <w:rPr>
          <w:b/>
          <w:szCs w:val="24"/>
          <w:u w:val="single"/>
        </w:rPr>
        <w:t>Podstawa prawna.</w:t>
      </w:r>
    </w:p>
    <w:p w:rsidR="00BE2BAA" w:rsidRPr="0065017D" w:rsidRDefault="00BE2BAA" w:rsidP="00BE2BAA">
      <w:pPr>
        <w:pStyle w:val="Akapitzlist"/>
        <w:ind w:left="1080"/>
        <w:rPr>
          <w:b/>
          <w:szCs w:val="24"/>
          <w:u w:val="single"/>
        </w:rPr>
      </w:pPr>
    </w:p>
    <w:p w:rsidR="00981AD5" w:rsidRPr="00981AD5" w:rsidRDefault="00BE2BAA" w:rsidP="00260A37">
      <w:pPr>
        <w:pStyle w:val="Akapitzlist"/>
        <w:numPr>
          <w:ilvl w:val="0"/>
          <w:numId w:val="1"/>
        </w:numPr>
        <w:rPr>
          <w:color w:val="000000" w:themeColor="text1"/>
          <w:szCs w:val="24"/>
        </w:rPr>
      </w:pPr>
      <w:r w:rsidRPr="0065017D">
        <w:rPr>
          <w:rStyle w:val="Pogrubienie"/>
        </w:rPr>
        <w:t> </w:t>
      </w:r>
      <w:r w:rsidR="00260A37" w:rsidRPr="00981AD5">
        <w:rPr>
          <w:szCs w:val="24"/>
        </w:rPr>
        <w:t xml:space="preserve">Ustawa  z dnia 14 grudnia 2016 r. – </w:t>
      </w:r>
      <w:r w:rsidR="00260A37" w:rsidRPr="00981AD5">
        <w:rPr>
          <w:color w:val="000000" w:themeColor="text1"/>
          <w:szCs w:val="24"/>
        </w:rPr>
        <w:t>Prawo oświatowe</w:t>
      </w:r>
      <w:r w:rsidR="00260A37" w:rsidRPr="00981AD5">
        <w:rPr>
          <w:color w:val="000000" w:themeColor="text1"/>
          <w:szCs w:val="24"/>
          <w:shd w:val="clear" w:color="auto" w:fill="FFFFFF"/>
        </w:rPr>
        <w:t xml:space="preserve"> </w:t>
      </w:r>
      <w:r w:rsidR="00981AD5" w:rsidRPr="00981AD5">
        <w:rPr>
          <w:color w:val="000000" w:themeColor="text1"/>
          <w:szCs w:val="24"/>
          <w:shd w:val="clear" w:color="auto" w:fill="FFFFFF"/>
        </w:rPr>
        <w:t>(Dz. U. z 2021 r. poz. 1082)</w:t>
      </w:r>
    </w:p>
    <w:p w:rsidR="00260A37" w:rsidRPr="00981AD5" w:rsidRDefault="00260A37" w:rsidP="00260A37">
      <w:pPr>
        <w:pStyle w:val="Akapitzlist"/>
        <w:numPr>
          <w:ilvl w:val="0"/>
          <w:numId w:val="1"/>
        </w:numPr>
        <w:rPr>
          <w:color w:val="000000" w:themeColor="text1"/>
          <w:szCs w:val="24"/>
        </w:rPr>
      </w:pPr>
      <w:r w:rsidRPr="00981AD5">
        <w:rPr>
          <w:bCs/>
          <w:color w:val="000000" w:themeColor="text1"/>
          <w:szCs w:val="24"/>
        </w:rPr>
        <w:t>Ustawa z dnia 26 stycznia 1982 r. Karta Nauczyciela</w:t>
      </w:r>
      <w:r w:rsidR="00981AD5" w:rsidRPr="00981AD5">
        <w:rPr>
          <w:color w:val="000000" w:themeColor="text1"/>
          <w:szCs w:val="24"/>
          <w:shd w:val="clear" w:color="auto" w:fill="FFFFFF"/>
        </w:rPr>
        <w:t xml:space="preserve"> (Dz. U. z 2019 r. poz. 2215 </w:t>
      </w:r>
      <w:r w:rsidR="00981AD5">
        <w:rPr>
          <w:color w:val="000000" w:themeColor="text1"/>
          <w:szCs w:val="24"/>
          <w:shd w:val="clear" w:color="auto" w:fill="FFFFFF"/>
        </w:rPr>
        <w:br/>
      </w:r>
      <w:r w:rsidR="00981AD5" w:rsidRPr="00981AD5">
        <w:rPr>
          <w:color w:val="000000" w:themeColor="text1"/>
          <w:szCs w:val="24"/>
          <w:shd w:val="clear" w:color="auto" w:fill="FFFFFF"/>
        </w:rPr>
        <w:t>oraz z 2021 r. poz. 4)</w:t>
      </w:r>
    </w:p>
    <w:p w:rsidR="00260A37" w:rsidRDefault="00260A37" w:rsidP="00260A37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outlineLvl w:val="1"/>
        <w:rPr>
          <w:rFonts w:eastAsia="Times New Roman"/>
          <w:bCs/>
          <w:color w:val="0D0D0D" w:themeColor="text1" w:themeTint="F2"/>
          <w:szCs w:val="24"/>
        </w:rPr>
      </w:pPr>
      <w:r>
        <w:rPr>
          <w:rFonts w:eastAsia="Times New Roman"/>
          <w:bCs/>
          <w:color w:val="0D0D0D" w:themeColor="text1" w:themeTint="F2"/>
          <w:szCs w:val="24"/>
        </w:rPr>
        <w:t>Rozporządzenie Ministra Edukacji Narodowej z dnia 30 października 2018 r. zmieniające rozporządzenie w sprawie bezpieczeństwa i higieny w publicznych i niepublicznych szkołach i placówkach /Dz. U. z 2018r., poz. 2140/.</w:t>
      </w:r>
    </w:p>
    <w:p w:rsidR="00260A37" w:rsidRDefault="00260A37" w:rsidP="00260A37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outlineLvl w:val="1"/>
        <w:rPr>
          <w:rFonts w:eastAsia="Times New Roman"/>
          <w:bCs/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Ustawa z 5 grudnia 2008 r. o zapobieganiu oraz zwalczaniu zakażeń i chorób zakaźnych u ludzi (tekst jedn.: Dz.U. z 2019 r., poz. 1239).</w:t>
      </w:r>
    </w:p>
    <w:p w:rsidR="00260A37" w:rsidRDefault="00260A37" w:rsidP="00260A37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outlineLvl w:val="1"/>
        <w:rPr>
          <w:rFonts w:eastAsia="Times New Roman"/>
          <w:bCs/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>Wytyczne przeciwepidemiczne Głównego Inspektora Sanitarnego  z dnia 2 lipca2020.</w:t>
      </w:r>
    </w:p>
    <w:p w:rsidR="00260A37" w:rsidRDefault="00260A37" w:rsidP="00260A37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outlineLvl w:val="1"/>
        <w:rPr>
          <w:rFonts w:eastAsia="Times New Roman"/>
          <w:bCs/>
          <w:color w:val="0D0D0D" w:themeColor="text1" w:themeTint="F2"/>
          <w:szCs w:val="24"/>
        </w:rPr>
      </w:pPr>
      <w:r>
        <w:rPr>
          <w:color w:val="0D0D0D" w:themeColor="text1" w:themeTint="F2"/>
          <w:szCs w:val="24"/>
        </w:rPr>
        <w:t xml:space="preserve"> Wytyczne GIS, MZ i MEN w związku z otwarciem prz</w:t>
      </w:r>
      <w:r w:rsidR="00981AD5">
        <w:rPr>
          <w:color w:val="0D0D0D" w:themeColor="text1" w:themeTint="F2"/>
          <w:szCs w:val="24"/>
        </w:rPr>
        <w:t>edszkoli z dniem 1 września 2021</w:t>
      </w:r>
      <w:r>
        <w:rPr>
          <w:color w:val="0D0D0D" w:themeColor="text1" w:themeTint="F2"/>
          <w:szCs w:val="24"/>
        </w:rPr>
        <w:t>r.</w:t>
      </w:r>
    </w:p>
    <w:p w:rsidR="00260A37" w:rsidRDefault="00260A37" w:rsidP="00260A37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outlineLvl w:val="1"/>
        <w:rPr>
          <w:rFonts w:eastAsia="Times New Roman"/>
          <w:bCs/>
          <w:color w:val="0D0D0D" w:themeColor="text1" w:themeTint="F2"/>
          <w:szCs w:val="24"/>
        </w:rPr>
      </w:pPr>
      <w:r>
        <w:rPr>
          <w:rFonts w:eastAsia="Times New Roman"/>
          <w:bCs/>
          <w:color w:val="0D0D0D" w:themeColor="text1" w:themeTint="F2"/>
          <w:szCs w:val="24"/>
        </w:rPr>
        <w:t>Statut Miejskiego Przedszkola nr 13 w Zgierzu</w:t>
      </w:r>
    </w:p>
    <w:p w:rsidR="00BE2BAA" w:rsidRPr="0065017D" w:rsidRDefault="00BE2BAA" w:rsidP="00BE2BAA">
      <w:pPr>
        <w:pStyle w:val="NormalnyWeb"/>
        <w:spacing w:before="0" w:beforeAutospacing="0" w:after="0"/>
        <w:rPr>
          <w:b/>
        </w:rPr>
      </w:pPr>
    </w:p>
    <w:p w:rsidR="00BE2BAA" w:rsidRPr="0065017D" w:rsidRDefault="00BE2BAA" w:rsidP="00847DD6">
      <w:pPr>
        <w:pStyle w:val="Akapitzlist"/>
        <w:numPr>
          <w:ilvl w:val="0"/>
          <w:numId w:val="2"/>
        </w:numPr>
        <w:spacing w:before="100" w:beforeAutospacing="1" w:after="0"/>
        <w:jc w:val="center"/>
        <w:rPr>
          <w:rFonts w:eastAsia="Times New Roman"/>
          <w:szCs w:val="24"/>
          <w:lang w:eastAsia="pl-PL"/>
        </w:rPr>
      </w:pPr>
      <w:r w:rsidRPr="0065017D">
        <w:rPr>
          <w:rFonts w:eastAsia="Times New Roman"/>
          <w:b/>
          <w:bCs/>
          <w:szCs w:val="24"/>
          <w:lang w:eastAsia="pl-PL"/>
        </w:rPr>
        <w:t>Cel procedury</w:t>
      </w:r>
    </w:p>
    <w:p w:rsidR="00BE2BAA" w:rsidRPr="0065017D" w:rsidRDefault="00BE2BAA" w:rsidP="00BE2BAA">
      <w:pPr>
        <w:numPr>
          <w:ilvl w:val="0"/>
          <w:numId w:val="3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niniejszej procedury jest ustalenie zasad przyprowadzania i odbierania dzieci</w:t>
      </w:r>
      <w:r w:rsidR="00DD29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trwania zagrożenia epidemicznego COVID-19.</w:t>
      </w:r>
    </w:p>
    <w:p w:rsidR="00847DD6" w:rsidRPr="00DD29EC" w:rsidRDefault="00BE2BAA" w:rsidP="00DD29EC">
      <w:pPr>
        <w:pStyle w:val="Akapitzlist"/>
        <w:numPr>
          <w:ilvl w:val="0"/>
          <w:numId w:val="3"/>
        </w:numPr>
        <w:spacing w:before="100" w:beforeAutospacing="1" w:after="0"/>
        <w:rPr>
          <w:rFonts w:eastAsia="Times New Roman"/>
          <w:szCs w:val="24"/>
          <w:lang w:eastAsia="pl-PL"/>
        </w:rPr>
      </w:pPr>
      <w:r w:rsidRPr="0065017D">
        <w:rPr>
          <w:szCs w:val="24"/>
        </w:rPr>
        <w:t>Procedura ma zapewnić higieniczne i bezpieczne warunki pobytu dzieci                                       w przedszkolu.</w:t>
      </w:r>
      <w:r w:rsidR="00DD29EC" w:rsidRPr="00DD29EC">
        <w:rPr>
          <w:color w:val="0D0D0D" w:themeColor="text1" w:themeTint="F2"/>
        </w:rPr>
        <w:br/>
      </w:r>
    </w:p>
    <w:p w:rsidR="00BE2BAA" w:rsidRPr="0065017D" w:rsidRDefault="00BE2BAA" w:rsidP="00847DD6">
      <w:pPr>
        <w:pStyle w:val="Akapitzlist"/>
        <w:numPr>
          <w:ilvl w:val="0"/>
          <w:numId w:val="2"/>
        </w:numPr>
        <w:spacing w:before="100" w:beforeAutospacing="1" w:after="0"/>
        <w:jc w:val="center"/>
        <w:rPr>
          <w:rFonts w:eastAsia="Times New Roman"/>
          <w:szCs w:val="24"/>
          <w:lang w:eastAsia="pl-PL"/>
        </w:rPr>
      </w:pPr>
      <w:r w:rsidRPr="0065017D">
        <w:rPr>
          <w:rFonts w:eastAsia="Times New Roman"/>
          <w:b/>
          <w:bCs/>
          <w:szCs w:val="24"/>
          <w:lang w:eastAsia="pl-PL"/>
        </w:rPr>
        <w:t>Zakres procedury</w:t>
      </w:r>
    </w:p>
    <w:p w:rsidR="00BE2BAA" w:rsidRPr="0065017D" w:rsidRDefault="00BE2BAA" w:rsidP="00BE2BAA">
      <w:pPr>
        <w:pStyle w:val="Akapitzlist"/>
        <w:keepNext/>
        <w:numPr>
          <w:ilvl w:val="0"/>
          <w:numId w:val="4"/>
        </w:numPr>
        <w:spacing w:before="100" w:beforeAutospacing="1" w:after="0"/>
        <w:rPr>
          <w:rFonts w:eastAsia="Times New Roman"/>
          <w:szCs w:val="24"/>
          <w:lang w:eastAsia="pl-PL"/>
        </w:rPr>
      </w:pPr>
      <w:r w:rsidRPr="0065017D">
        <w:rPr>
          <w:rFonts w:eastAsia="Times New Roman"/>
          <w:szCs w:val="24"/>
          <w:lang w:eastAsia="pl-PL"/>
        </w:rPr>
        <w:t>Zakres stosowania dotyczy wszystkich pracowników przedszkola, wychowanków przedszkola, a także rodziców/opiekunów prawnych wychowanków placówki.</w:t>
      </w:r>
    </w:p>
    <w:p w:rsidR="00847DD6" w:rsidRDefault="00847DD6" w:rsidP="00DD29EC">
      <w:pPr>
        <w:pStyle w:val="NormalnyWeb"/>
        <w:spacing w:beforeAutospacing="0" w:after="0"/>
        <w:rPr>
          <w:color w:val="0D0D0D" w:themeColor="text1" w:themeTint="F2"/>
        </w:rPr>
      </w:pPr>
    </w:p>
    <w:p w:rsidR="004D5785" w:rsidRDefault="004D5785" w:rsidP="00DD29EC">
      <w:pPr>
        <w:pStyle w:val="NormalnyWeb"/>
        <w:spacing w:beforeAutospacing="0" w:after="0"/>
        <w:ind w:left="720"/>
        <w:rPr>
          <w:color w:val="0D0D0D" w:themeColor="text1" w:themeTint="F2"/>
        </w:rPr>
      </w:pPr>
    </w:p>
    <w:p w:rsidR="00847DD6" w:rsidRDefault="000E0E66" w:rsidP="000E0E66">
      <w:pPr>
        <w:pStyle w:val="NormalnyWeb"/>
        <w:spacing w:beforeAutospacing="0" w:after="238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                                                         III. </w:t>
      </w:r>
      <w:r w:rsidR="00847DD6">
        <w:rPr>
          <w:b/>
          <w:color w:val="0D0D0D" w:themeColor="text1" w:themeTint="F2"/>
        </w:rPr>
        <w:t>Przyprowadzanie i odbieranie dziecka.</w:t>
      </w:r>
    </w:p>
    <w:p w:rsidR="00847DD6" w:rsidRDefault="00847DD6" w:rsidP="00847DD6">
      <w:pPr>
        <w:pStyle w:val="NormalnyWeb"/>
        <w:numPr>
          <w:ilvl w:val="1"/>
          <w:numId w:val="2"/>
        </w:numPr>
        <w:tabs>
          <w:tab w:val="clear" w:pos="1440"/>
        </w:tabs>
        <w:spacing w:beforeAutospacing="0" w:after="0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Do przedszkola może uczęszczać wyłącznie dziecko zdrowe, bez objawów chorobowych, sugerujących choroby zakaźne, infekcję dróg oddechowych oraz  gdy domownicy nie przebywają na kwarantannie lub izolacji </w:t>
      </w:r>
      <w:r w:rsidR="000E0E66">
        <w:rPr>
          <w:b/>
          <w:color w:val="0D0D0D" w:themeColor="text1" w:themeTint="F2"/>
        </w:rPr>
        <w:br/>
      </w:r>
      <w:r>
        <w:rPr>
          <w:b/>
          <w:color w:val="0D0D0D" w:themeColor="text1" w:themeTint="F2"/>
        </w:rPr>
        <w:t>w warunkach domowych lub izolacji.</w:t>
      </w:r>
    </w:p>
    <w:p w:rsidR="000E0E66" w:rsidRDefault="00847DD6" w:rsidP="00847DD6">
      <w:pPr>
        <w:pStyle w:val="NormalnyWeb"/>
        <w:numPr>
          <w:ilvl w:val="1"/>
          <w:numId w:val="2"/>
        </w:numPr>
        <w:tabs>
          <w:tab w:val="clear" w:pos="1440"/>
        </w:tabs>
        <w:spacing w:beforeAutospacing="0" w:after="0"/>
        <w:rPr>
          <w:color w:val="0D0D0D" w:themeColor="text1" w:themeTint="F2"/>
        </w:rPr>
      </w:pPr>
      <w:r w:rsidRPr="000E0E66">
        <w:rPr>
          <w:color w:val="0D0D0D" w:themeColor="text1" w:themeTint="F2"/>
        </w:rPr>
        <w:t>Rodzice i opiekunowie przyprowadzający/odbierający dzieci do/z przedszkola mają zachować dystans społeczny w odniesieniu do pracowników przedszkola i innych dzieci i ich rodziców wynoszący minimum 1,5 metry</w:t>
      </w:r>
    </w:p>
    <w:p w:rsidR="00847DD6" w:rsidRPr="000E0E66" w:rsidRDefault="00847DD6" w:rsidP="00847DD6">
      <w:pPr>
        <w:pStyle w:val="NormalnyWeb"/>
        <w:numPr>
          <w:ilvl w:val="1"/>
          <w:numId w:val="2"/>
        </w:numPr>
        <w:tabs>
          <w:tab w:val="clear" w:pos="1440"/>
        </w:tabs>
        <w:spacing w:beforeAutospacing="0" w:after="0"/>
        <w:rPr>
          <w:color w:val="0D0D0D" w:themeColor="text1" w:themeTint="F2"/>
        </w:rPr>
      </w:pPr>
      <w:r w:rsidRPr="000E0E66">
        <w:rPr>
          <w:color w:val="0D0D0D" w:themeColor="text1" w:themeTint="F2"/>
        </w:rPr>
        <w:t>Jeżeli w domu przebywa osoba na kwarantannie lub izolacji w warunkach domowych nie wolno przyprowadzać dziecka do przedszkola.</w:t>
      </w:r>
    </w:p>
    <w:p w:rsidR="00847DD6" w:rsidRDefault="00847DD6" w:rsidP="00847DD6">
      <w:pPr>
        <w:pStyle w:val="NormalnyWeb"/>
        <w:numPr>
          <w:ilvl w:val="1"/>
          <w:numId w:val="2"/>
        </w:numPr>
        <w:tabs>
          <w:tab w:val="clear" w:pos="1440"/>
        </w:tabs>
        <w:spacing w:beforeAutospacing="0" w:after="0"/>
        <w:rPr>
          <w:color w:val="0D0D0D" w:themeColor="text1" w:themeTint="F2"/>
        </w:rPr>
      </w:pPr>
      <w:r>
        <w:rPr>
          <w:color w:val="0D0D0D" w:themeColor="text1" w:themeTint="F2"/>
        </w:rPr>
        <w:t>Przed wejściem do budynku  rodzice /opiekunowie przyprowadzający dzieci do przedszkola  mają obowiązek z korzystania z płynu d</w:t>
      </w:r>
      <w:r w:rsidR="000E0E66">
        <w:rPr>
          <w:color w:val="0D0D0D" w:themeColor="text1" w:themeTint="F2"/>
        </w:rPr>
        <w:t>ezynfekującego do rąk.</w:t>
      </w:r>
    </w:p>
    <w:p w:rsidR="000E0E66" w:rsidRPr="000E0E66" w:rsidRDefault="00847DD6" w:rsidP="000E0E66">
      <w:pPr>
        <w:pStyle w:val="NormalnyWeb"/>
        <w:numPr>
          <w:ilvl w:val="1"/>
          <w:numId w:val="2"/>
        </w:numPr>
        <w:tabs>
          <w:tab w:val="clear" w:pos="1440"/>
        </w:tabs>
        <w:spacing w:beforeAutospacing="0" w:after="0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 xml:space="preserve"> Informacje o obligatoryjnym dezynfekowaniu rąk przez osoby dorosłe wchodzące do budynku znajdują się na drzwiach wejściowych do przedszkola.</w:t>
      </w:r>
      <w:r w:rsidR="000E0E66">
        <w:rPr>
          <w:color w:val="0D0D0D" w:themeColor="text1" w:themeTint="F2"/>
        </w:rPr>
        <w:br/>
      </w:r>
    </w:p>
    <w:p w:rsidR="00847DD6" w:rsidRDefault="00847DD6" w:rsidP="00847DD6">
      <w:pPr>
        <w:pStyle w:val="NormalnyWeb"/>
        <w:numPr>
          <w:ilvl w:val="1"/>
          <w:numId w:val="2"/>
        </w:numPr>
        <w:tabs>
          <w:tab w:val="clear" w:pos="1440"/>
        </w:tabs>
        <w:spacing w:beforeAutospacing="0" w:after="0"/>
        <w:rPr>
          <w:color w:val="0D0D0D" w:themeColor="text1" w:themeTint="F2"/>
        </w:rPr>
      </w:pPr>
      <w:r>
        <w:rPr>
          <w:color w:val="0D0D0D" w:themeColor="text1" w:themeTint="F2"/>
        </w:rPr>
        <w:t>Rodzic wchodzi z dzieckiem do  przedsionka przedszkola , z zachowaniem zasady 1 rodzic z dzieckiem, przy czym należy rygorystycznie przestrzegać wszelkich środków ostrożno</w:t>
      </w:r>
      <w:r w:rsidR="000E0E66">
        <w:rPr>
          <w:color w:val="0D0D0D" w:themeColor="text1" w:themeTint="F2"/>
        </w:rPr>
        <w:t xml:space="preserve">ści / m. in. osłona ust i nosa </w:t>
      </w:r>
      <w:r>
        <w:rPr>
          <w:color w:val="0D0D0D" w:themeColor="text1" w:themeTint="F2"/>
        </w:rPr>
        <w:t>lub dezynfekcja rąk/.</w:t>
      </w:r>
    </w:p>
    <w:p w:rsidR="00847DD6" w:rsidRPr="000E0E66" w:rsidRDefault="004D5785" w:rsidP="000E0E66">
      <w:pPr>
        <w:pStyle w:val="NormalnyWeb"/>
        <w:numPr>
          <w:ilvl w:val="1"/>
          <w:numId w:val="2"/>
        </w:numPr>
        <w:tabs>
          <w:tab w:val="clear" w:pos="1440"/>
        </w:tabs>
        <w:spacing w:beforeAutospacing="0" w:after="0"/>
        <w:rPr>
          <w:color w:val="0D0D0D" w:themeColor="text1" w:themeTint="F2"/>
        </w:rPr>
      </w:pPr>
      <w:r>
        <w:rPr>
          <w:color w:val="000000"/>
        </w:rPr>
        <w:t xml:space="preserve">W przypadku dzieci rozpoczynających edukację w naszym przedszkolu, rodzic/opiekun może doprowadzić dziecko do szatni ( z zachowaniem wszelkich środków ostrożności/ osłona ust i nosa, dezynfekcja rąk, tylko osoba zdrowa, w której domu nie przebywa osoba na kwarantannie lub izolacji </w:t>
      </w:r>
      <w:r>
        <w:rPr>
          <w:color w:val="000000"/>
        </w:rPr>
        <w:br/>
        <w:t>w warunkach domowych, z zachowaniem dystansu społecznego 2 m).</w:t>
      </w:r>
    </w:p>
    <w:p w:rsidR="00847DD6" w:rsidRDefault="00847DD6" w:rsidP="00847DD6">
      <w:pPr>
        <w:pStyle w:val="NormalnyWeb"/>
        <w:numPr>
          <w:ilvl w:val="1"/>
          <w:numId w:val="2"/>
        </w:numPr>
        <w:tabs>
          <w:tab w:val="clear" w:pos="1440"/>
        </w:tabs>
        <w:spacing w:beforeAutospacing="0" w:after="0"/>
        <w:rPr>
          <w:color w:val="0D0D0D" w:themeColor="text1" w:themeTint="F2"/>
        </w:rPr>
      </w:pPr>
      <w:r>
        <w:rPr>
          <w:color w:val="0D0D0D" w:themeColor="text1" w:themeTint="F2"/>
        </w:rPr>
        <w:t>Rodzice przyprowadzając dziecko do przedszkola, przekazują dziecko  pracownikowi pełniącemu dyżur przed wejściem do przedszkola, następnie dziecko   kie</w:t>
      </w:r>
      <w:r w:rsidR="004D5785">
        <w:rPr>
          <w:color w:val="0D0D0D" w:themeColor="text1" w:themeTint="F2"/>
        </w:rPr>
        <w:t>rowane jest do szatni w asyście</w:t>
      </w:r>
      <w:r>
        <w:rPr>
          <w:color w:val="0D0D0D" w:themeColor="text1" w:themeTint="F2"/>
        </w:rPr>
        <w:t>, gdzie pracownik obsługi po</w:t>
      </w:r>
      <w:r w:rsidR="004D5785">
        <w:rPr>
          <w:color w:val="0D0D0D" w:themeColor="text1" w:themeTint="F2"/>
        </w:rPr>
        <w:t>maga w umyciu wodą i mydłem rąk</w:t>
      </w:r>
      <w:r>
        <w:rPr>
          <w:color w:val="0D0D0D" w:themeColor="text1" w:themeTint="F2"/>
        </w:rPr>
        <w:t>,  a następnie kieruje do wyznaczonej Sali zgodnie z przygotowana organizacja pracy nauczycieli.</w:t>
      </w:r>
      <w:r w:rsidR="003403C2">
        <w:rPr>
          <w:color w:val="0D0D0D" w:themeColor="text1" w:themeTint="F2"/>
        </w:rPr>
        <w:br/>
      </w:r>
    </w:p>
    <w:p w:rsidR="00847DD6" w:rsidRDefault="00847DD6" w:rsidP="00847DD6">
      <w:pPr>
        <w:pStyle w:val="NormalnyWeb"/>
        <w:numPr>
          <w:ilvl w:val="1"/>
          <w:numId w:val="2"/>
        </w:numPr>
        <w:tabs>
          <w:tab w:val="clear" w:pos="1440"/>
        </w:tabs>
        <w:spacing w:before="0" w:beforeAutospacing="0"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Należy ograniczyć przebywanie osób trzecich w placówce do niezbędnego minimum, z zachowaniem wszelkich środków ostrożności / m.in. osłona ust </w:t>
      </w:r>
      <w:r w:rsidR="004D5785">
        <w:rPr>
          <w:color w:val="0D0D0D" w:themeColor="text1" w:themeTint="F2"/>
        </w:rPr>
        <w:br/>
      </w:r>
      <w:r>
        <w:rPr>
          <w:color w:val="0D0D0D" w:themeColor="text1" w:themeTint="F2"/>
        </w:rPr>
        <w:t>i nosa, rękawiczki jednorazowe, dezynfekcja rąk, tylko osoby zdrowe/.</w:t>
      </w:r>
      <w:r w:rsidR="003403C2">
        <w:rPr>
          <w:color w:val="0D0D0D" w:themeColor="text1" w:themeTint="F2"/>
        </w:rPr>
        <w:br/>
      </w:r>
    </w:p>
    <w:p w:rsidR="00847DD6" w:rsidRDefault="00847DD6" w:rsidP="00847DD6">
      <w:pPr>
        <w:pStyle w:val="NormalnyWeb"/>
        <w:numPr>
          <w:ilvl w:val="1"/>
          <w:numId w:val="2"/>
        </w:numPr>
        <w:tabs>
          <w:tab w:val="clear" w:pos="1440"/>
        </w:tabs>
        <w:spacing w:before="0" w:beforeAutospacing="0" w:after="0"/>
        <w:rPr>
          <w:color w:val="0D0D0D" w:themeColor="text1" w:themeTint="F2"/>
        </w:rPr>
      </w:pPr>
      <w:r>
        <w:rPr>
          <w:color w:val="0D0D0D" w:themeColor="text1" w:themeTint="F2"/>
        </w:rPr>
        <w:t>Dziecko nie powinno zabierać ze sobą do przedszkola i z przedszkola niepotrzebnych przedmiotów i zabawek.</w:t>
      </w:r>
    </w:p>
    <w:p w:rsidR="00385A43" w:rsidRPr="00167037" w:rsidRDefault="00847DD6" w:rsidP="00167037">
      <w:pPr>
        <w:pStyle w:val="NormalnyWeb"/>
        <w:numPr>
          <w:ilvl w:val="1"/>
          <w:numId w:val="2"/>
        </w:numPr>
        <w:tabs>
          <w:tab w:val="clear" w:pos="1440"/>
        </w:tabs>
        <w:spacing w:beforeAutospacing="0" w:after="0"/>
        <w:rPr>
          <w:color w:val="0D0D0D" w:themeColor="text1" w:themeTint="F2"/>
        </w:rPr>
      </w:pPr>
      <w:r>
        <w:rPr>
          <w:color w:val="0D0D0D" w:themeColor="text1" w:themeTint="F2"/>
        </w:rPr>
        <w:t xml:space="preserve">W celu zapewnienia bezpiecznych i higienicznych warunków pobytu dzieci </w:t>
      </w:r>
      <w:r w:rsidR="004D5785">
        <w:rPr>
          <w:color w:val="0D0D0D" w:themeColor="text1" w:themeTint="F2"/>
        </w:rPr>
        <w:br/>
      </w:r>
      <w:r>
        <w:rPr>
          <w:color w:val="0D0D0D" w:themeColor="text1" w:themeTint="F2"/>
        </w:rPr>
        <w:t xml:space="preserve">w przedszkolu nauczyciel może odmówić przyjęcia dziecka, u którego widać wyraźne objawy infekcji (np. katar, kaszel. podwyższona temperatura ciała, nietypowa bladość skóry, apatia, nadmierna płaczliwość, nadmierna senność, zmiany skórne). </w:t>
      </w:r>
      <w:r w:rsidR="00167037">
        <w:rPr>
          <w:color w:val="0D0D0D" w:themeColor="text1" w:themeTint="F2"/>
        </w:rPr>
        <w:br/>
      </w:r>
    </w:p>
    <w:p w:rsidR="00BE2BAA" w:rsidRPr="0065017D" w:rsidRDefault="00BE2BAA" w:rsidP="00BE2BAA">
      <w:pPr>
        <w:pStyle w:val="Akapitzlist"/>
        <w:keepNext/>
        <w:numPr>
          <w:ilvl w:val="0"/>
          <w:numId w:val="2"/>
        </w:numPr>
        <w:spacing w:before="100" w:beforeAutospacing="1" w:after="0"/>
        <w:rPr>
          <w:rFonts w:eastAsia="Times New Roman"/>
          <w:szCs w:val="24"/>
          <w:lang w:eastAsia="pl-PL"/>
        </w:rPr>
      </w:pPr>
      <w:r w:rsidRPr="0065017D">
        <w:rPr>
          <w:rFonts w:eastAsia="Times New Roman"/>
          <w:b/>
          <w:bCs/>
          <w:szCs w:val="24"/>
          <w:lang w:eastAsia="pl-PL"/>
        </w:rPr>
        <w:t>Odbieranie dziecka z przedszkola.</w:t>
      </w:r>
    </w:p>
    <w:p w:rsidR="00BE2BAA" w:rsidRPr="0065017D" w:rsidRDefault="00BE2BAA" w:rsidP="00BE2BAA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wyposażony w maseczkę</w:t>
      </w:r>
      <w:r w:rsidR="004D578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powiadamia dzwonkiem po uprzedniej dezynfekcji rąk, pracownika placówki o przybyciu do przedszkola w celu odbioru dziecka.</w:t>
      </w:r>
    </w:p>
    <w:p w:rsidR="00BE2BAA" w:rsidRPr="0065017D" w:rsidRDefault="00BE2BAA" w:rsidP="00BE2BAA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7D">
        <w:rPr>
          <w:rFonts w:ascii="Times New Roman" w:hAnsi="Times New Roman" w:cs="Times New Roman"/>
          <w:sz w:val="24"/>
          <w:szCs w:val="24"/>
        </w:rPr>
        <w:t>Dzieci z przedszkola są odbierane przez osoby zdrowe.</w:t>
      </w:r>
    </w:p>
    <w:p w:rsidR="004D5785" w:rsidRPr="004D5785" w:rsidRDefault="00D34A8E" w:rsidP="00D34A8E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7D">
        <w:rPr>
          <w:rFonts w:ascii="Times New Roman" w:hAnsi="Times New Roman" w:cs="Times New Roman"/>
          <w:sz w:val="24"/>
          <w:szCs w:val="24"/>
        </w:rPr>
        <w:t xml:space="preserve">Przed wejściem do budynku  rodzice /osoby upoważnione  odbierający  dzieci </w:t>
      </w:r>
    </w:p>
    <w:p w:rsidR="00D34A8E" w:rsidRPr="0065017D" w:rsidRDefault="00D34A8E" w:rsidP="00D34A8E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7D">
        <w:rPr>
          <w:rFonts w:ascii="Times New Roman" w:hAnsi="Times New Roman" w:cs="Times New Roman"/>
          <w:sz w:val="24"/>
          <w:szCs w:val="24"/>
        </w:rPr>
        <w:t>z  przedszkola  mają obowiązek skorzystania z p</w:t>
      </w:r>
      <w:r w:rsidR="004D5785">
        <w:rPr>
          <w:rFonts w:ascii="Times New Roman" w:hAnsi="Times New Roman" w:cs="Times New Roman"/>
          <w:sz w:val="24"/>
          <w:szCs w:val="24"/>
        </w:rPr>
        <w:t xml:space="preserve">łynu dezynfekującego do rąk </w:t>
      </w:r>
    </w:p>
    <w:p w:rsidR="00D34A8E" w:rsidRPr="0065017D" w:rsidRDefault="00D34A8E" w:rsidP="00D34A8E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7D">
        <w:rPr>
          <w:rFonts w:ascii="Times New Roman" w:hAnsi="Times New Roman" w:cs="Times New Roman"/>
          <w:sz w:val="24"/>
          <w:szCs w:val="24"/>
        </w:rPr>
        <w:t xml:space="preserve"> Informacje o obligatoryjnym dezynfekowaniu rąk przez osoby dorosłe wchodzące do budynku znajdują się na drzwiach wejściowych do przedszkola.</w:t>
      </w:r>
    </w:p>
    <w:p w:rsidR="00D92B77" w:rsidRPr="0065017D" w:rsidRDefault="00D34A8E" w:rsidP="000C7B77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7D">
        <w:rPr>
          <w:rFonts w:ascii="Times New Roman" w:hAnsi="Times New Roman" w:cs="Times New Roman"/>
          <w:sz w:val="24"/>
          <w:szCs w:val="24"/>
        </w:rPr>
        <w:t>Rodzic</w:t>
      </w:r>
      <w:r w:rsidR="00167037">
        <w:rPr>
          <w:rFonts w:ascii="Times New Roman" w:hAnsi="Times New Roman" w:cs="Times New Roman"/>
          <w:sz w:val="24"/>
          <w:szCs w:val="24"/>
        </w:rPr>
        <w:t xml:space="preserve"> </w:t>
      </w:r>
      <w:r w:rsidRPr="0065017D">
        <w:rPr>
          <w:rFonts w:ascii="Times New Roman" w:hAnsi="Times New Roman" w:cs="Times New Roman"/>
          <w:sz w:val="24"/>
          <w:szCs w:val="24"/>
        </w:rPr>
        <w:t xml:space="preserve">/ osoba upoważniona czeka na dziecko </w:t>
      </w:r>
      <w:r w:rsidR="00D92B77" w:rsidRPr="0065017D">
        <w:rPr>
          <w:rFonts w:ascii="Times New Roman" w:hAnsi="Times New Roman" w:cs="Times New Roman"/>
          <w:sz w:val="24"/>
          <w:szCs w:val="24"/>
        </w:rPr>
        <w:t xml:space="preserve"> w przedsionku przedszkola</w:t>
      </w:r>
      <w:r w:rsidRPr="0065017D">
        <w:rPr>
          <w:rFonts w:ascii="Times New Roman" w:hAnsi="Times New Roman" w:cs="Times New Roman"/>
          <w:sz w:val="24"/>
          <w:szCs w:val="24"/>
        </w:rPr>
        <w:t xml:space="preserve"> , </w:t>
      </w:r>
      <w:r w:rsidR="004D5785">
        <w:rPr>
          <w:rFonts w:ascii="Times New Roman" w:hAnsi="Times New Roman" w:cs="Times New Roman"/>
          <w:sz w:val="24"/>
          <w:szCs w:val="24"/>
        </w:rPr>
        <w:br/>
      </w:r>
      <w:r w:rsidRPr="0065017D">
        <w:rPr>
          <w:rFonts w:ascii="Times New Roman" w:hAnsi="Times New Roman" w:cs="Times New Roman"/>
          <w:sz w:val="24"/>
          <w:szCs w:val="24"/>
        </w:rPr>
        <w:t>z zachowaniem zasady 1 rodzic z dzieckiem, przy czym należy rygorystycznie przestrzegać wszelkich środków ostrożno</w:t>
      </w:r>
      <w:r w:rsidR="00167037">
        <w:rPr>
          <w:rFonts w:ascii="Times New Roman" w:hAnsi="Times New Roman" w:cs="Times New Roman"/>
          <w:sz w:val="24"/>
          <w:szCs w:val="24"/>
        </w:rPr>
        <w:t xml:space="preserve">ści / m. in. osłona ust i nosa </w:t>
      </w:r>
      <w:r w:rsidRPr="0065017D">
        <w:rPr>
          <w:rFonts w:ascii="Times New Roman" w:hAnsi="Times New Roman" w:cs="Times New Roman"/>
          <w:sz w:val="24"/>
          <w:szCs w:val="24"/>
        </w:rPr>
        <w:t>lub dezynfekcja rąk/</w:t>
      </w:r>
      <w:r w:rsidR="000C7B77"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2BAA" w:rsidRPr="00167037" w:rsidRDefault="00BE2BAA" w:rsidP="000C7B77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037">
        <w:rPr>
          <w:rFonts w:ascii="Times New Roman" w:hAnsi="Times New Roman" w:cs="Times New Roman"/>
          <w:sz w:val="24"/>
          <w:szCs w:val="24"/>
        </w:rPr>
        <w:t xml:space="preserve">Rodzice i opiekunowie przyprowadzający/odbierający dzieci do/z przedszkola mają zachować dystans społeczny w odniesieniu do pracowników przedszkola i innych dzieci i ich rodziców wynoszący minimum 2 metry. </w:t>
      </w:r>
    </w:p>
    <w:p w:rsidR="000C7B77" w:rsidRPr="0065017D" w:rsidRDefault="000C7B77" w:rsidP="000C7B77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037">
        <w:rPr>
          <w:rFonts w:ascii="Times New Roman" w:hAnsi="Times New Roman" w:cs="Times New Roman"/>
          <w:sz w:val="24"/>
          <w:szCs w:val="24"/>
        </w:rPr>
        <w:t>Powiadomienie rodzica o przybyciu po dziecko odbywa się poprzez domofon.</w:t>
      </w:r>
      <w:r w:rsidRPr="00167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2BAA" w:rsidRPr="0065017D" w:rsidRDefault="00BE2BAA" w:rsidP="00BE2BAA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placówki odbiera </w:t>
      </w:r>
      <w:r w:rsidR="00167037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 sali, myje z nim ręce</w:t>
      </w:r>
      <w:r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pomaga ubrać się </w:t>
      </w:r>
      <w:r w:rsidR="004D57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>w szatni i prowadzi do rodzica.</w:t>
      </w:r>
    </w:p>
    <w:p w:rsidR="00BE2BAA" w:rsidRPr="0065017D" w:rsidRDefault="00BE2BAA" w:rsidP="00BE2BAA">
      <w:pPr>
        <w:pStyle w:val="Tekstpodstawowywcity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</w:pPr>
      <w:r w:rsidRPr="0065017D">
        <w:t xml:space="preserve">Dzieci mogą być  odbierane przez inne osoby dorosłe upoważnione na piśmie przez rodziców zdolne do podejmowania czynności prawnych. Upoważnienie może zostać </w:t>
      </w:r>
      <w:r w:rsidRPr="0065017D">
        <w:lastRenderedPageBreak/>
        <w:t>w każdej chwili odwołane lub zmienione. /</w:t>
      </w:r>
      <w:r w:rsidRPr="0065017D">
        <w:rPr>
          <w:b/>
        </w:rPr>
        <w:t xml:space="preserve">Wzór upoważnienia stanowi załącznik </w:t>
      </w:r>
      <w:r w:rsidR="00135B94">
        <w:rPr>
          <w:b/>
        </w:rPr>
        <w:t xml:space="preserve"> </w:t>
      </w:r>
      <w:r w:rsidRPr="0065017D">
        <w:rPr>
          <w:b/>
        </w:rPr>
        <w:t xml:space="preserve">nr </w:t>
      </w:r>
      <w:r w:rsidR="00847DD6">
        <w:rPr>
          <w:b/>
        </w:rPr>
        <w:t>1</w:t>
      </w:r>
      <w:r w:rsidRPr="0065017D">
        <w:rPr>
          <w:b/>
        </w:rPr>
        <w:t>/.</w:t>
      </w:r>
    </w:p>
    <w:p w:rsidR="00BE2BAA" w:rsidRPr="0065017D" w:rsidRDefault="00BE2BAA" w:rsidP="00BE2BAA">
      <w:pPr>
        <w:pStyle w:val="Tekstpodstawowywcity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</w:pPr>
      <w:r w:rsidRPr="0065017D">
        <w:t xml:space="preserve">Pisemne upoważnienie powinno być złożone na początku roku szkolnego </w:t>
      </w:r>
      <w:r w:rsidR="004D5785">
        <w:br/>
      </w:r>
      <w:r w:rsidRPr="0065017D">
        <w:t>u nauczycieli poszczególnych grup wiekowych i  przechowywane w dokumentacji przedszkola.</w:t>
      </w:r>
    </w:p>
    <w:p w:rsidR="00BE2BAA" w:rsidRPr="0065017D" w:rsidRDefault="00BE2BAA" w:rsidP="00BE2BAA">
      <w:pPr>
        <w:pStyle w:val="Tekstpodstawowywcity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</w:pPr>
      <w:r w:rsidRPr="0065017D">
        <w:t>Pisemne upoważnienie obejmuje dany rok szkolny.</w:t>
      </w:r>
    </w:p>
    <w:p w:rsidR="00BE2BAA" w:rsidRPr="0065017D" w:rsidRDefault="00BE2BAA" w:rsidP="00BE2BAA">
      <w:pPr>
        <w:pStyle w:val="Tekstpodstawowywcity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</w:pPr>
      <w:r w:rsidRPr="0065017D">
        <w:t xml:space="preserve">Rejestr upoważnień rodziców do odbioru dziecka z przedszkola, znajduje się </w:t>
      </w:r>
      <w:r w:rsidR="004D5785">
        <w:br/>
      </w:r>
      <w:r w:rsidRPr="0065017D">
        <w:t xml:space="preserve">u nauczycieli grup, kopia w sekretariacie przedszkola- do wglądu osobom pełniącym dyżur w szatni przedszkolnej. </w:t>
      </w:r>
    </w:p>
    <w:p w:rsidR="00BE2BAA" w:rsidRPr="0065017D" w:rsidRDefault="00BE2BAA" w:rsidP="00BE2BAA">
      <w:pPr>
        <w:pStyle w:val="Tekstpodstawowywcity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</w:pPr>
      <w:r w:rsidRPr="0065017D">
        <w:t>Pisemne upoważnienie do odbioru dziecka z przedszkola zawiera: imię i nazwisko, adres zamieszkania, numer telefonu kontaktowego osoby wskazanej przez rodziców do odbioru dziecka.</w:t>
      </w:r>
    </w:p>
    <w:p w:rsidR="00BE2BAA" w:rsidRPr="0065017D" w:rsidRDefault="00BE2BAA" w:rsidP="00BE2BAA">
      <w:pPr>
        <w:pStyle w:val="Tekstpodstawowywcity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</w:pPr>
      <w:r w:rsidRPr="0065017D">
        <w:t>Dziecko może być odebrane przez osobę dorosłą upoważnioną tylko za okazaniem dokumentu tożsamości.</w:t>
      </w:r>
    </w:p>
    <w:p w:rsidR="00BE2BAA" w:rsidRPr="0065017D" w:rsidRDefault="00BE2BAA" w:rsidP="00BE2BAA">
      <w:pPr>
        <w:pStyle w:val="Tekstpodstawowywcity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</w:pPr>
      <w:r w:rsidRPr="0065017D">
        <w:t>Rodzice przejmują odpowiedzialność prawną za bezpieczeństwo dziecka odbieranego z przedszkola przez upoważnioną przez nich osobę.</w:t>
      </w:r>
    </w:p>
    <w:p w:rsidR="00BE2BAA" w:rsidRPr="0065017D" w:rsidRDefault="00BE2BAA" w:rsidP="00BE2BAA">
      <w:pPr>
        <w:pStyle w:val="Tekstpodstawowywcity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</w:pPr>
      <w:r w:rsidRPr="0065017D">
        <w:t xml:space="preserve">Jeśli dziecko będzie się opierało, płakało lub z innych przyczyn nie będzie chciało wyjść z przedszkola z osobą upoważnioną przez rodziców, dziecko nadal pozostanie pod opieką nauczyciela, a dyrektor lub (w przypadku jego nieobecności) nauczyciel niezwłocznie skontaktuje się telefonicznie z rodzicami w celu ustalenia dalszego postępowania. </w:t>
      </w:r>
    </w:p>
    <w:p w:rsidR="00BE2BAA" w:rsidRPr="0065017D" w:rsidRDefault="00BE2BAA" w:rsidP="00BE2BAA">
      <w:pPr>
        <w:pStyle w:val="Tekstpodstawowywcity"/>
        <w:numPr>
          <w:ilvl w:val="0"/>
          <w:numId w:val="5"/>
        </w:numPr>
        <w:suppressAutoHyphens/>
        <w:spacing w:before="0" w:beforeAutospacing="0" w:after="0" w:afterAutospacing="0" w:line="276" w:lineRule="auto"/>
        <w:jc w:val="both"/>
      </w:pPr>
      <w:r w:rsidRPr="0065017D">
        <w:t>W przypadku telefonicznej prośby rodzica upoważnienia słownego, nauczyciel zobowiązany jest wykonać telefon sprawdzający do rodzica i potwierdzić wcześniejszą informację. Zaistniałe sytuacje należy odnotować w rejestrze upoważnień telefoniczny</w:t>
      </w:r>
      <w:r w:rsidR="0001472B" w:rsidRPr="0065017D">
        <w:t xml:space="preserve">ch, który stanowi załącznik </w:t>
      </w:r>
      <w:r w:rsidRPr="0065017D">
        <w:t xml:space="preserve"> do niniejszej procedury.</w:t>
      </w:r>
    </w:p>
    <w:p w:rsidR="006727C9" w:rsidRPr="006727C9" w:rsidRDefault="00BE2BAA" w:rsidP="006727C9">
      <w:pPr>
        <w:numPr>
          <w:ilvl w:val="0"/>
          <w:numId w:val="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rodzice otrzymują od nauczycieli poprzez kontakt telefoniczny lub e- mail oraz od pracownika odprowadzającego dziecko / przekazanie informacji </w:t>
      </w:r>
      <w:r w:rsidR="00167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017D">
        <w:rPr>
          <w:rFonts w:ascii="Times New Roman" w:eastAsia="Times New Roman" w:hAnsi="Times New Roman" w:cs="Times New Roman"/>
          <w:sz w:val="24"/>
          <w:szCs w:val="24"/>
          <w:lang w:eastAsia="pl-PL"/>
        </w:rPr>
        <w:t>o potrzebie kontaktu z nauczycielem /</w:t>
      </w:r>
      <w:r w:rsidR="001670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E2BAA" w:rsidRPr="00167037" w:rsidRDefault="00BE2BAA" w:rsidP="00167037">
      <w:pPr>
        <w:pStyle w:val="Akapitzlist"/>
        <w:numPr>
          <w:ilvl w:val="0"/>
          <w:numId w:val="2"/>
        </w:numPr>
        <w:spacing w:before="100" w:beforeAutospacing="1" w:after="0"/>
        <w:rPr>
          <w:rFonts w:eastAsia="Times New Roman"/>
          <w:szCs w:val="24"/>
          <w:lang w:eastAsia="pl-PL"/>
        </w:rPr>
      </w:pPr>
      <w:r w:rsidRPr="0065017D">
        <w:rPr>
          <w:rFonts w:eastAsia="Times New Roman"/>
          <w:b/>
          <w:bCs/>
          <w:szCs w:val="24"/>
          <w:lang w:eastAsia="pl-PL"/>
        </w:rPr>
        <w:t>Postanowienia końcowe</w:t>
      </w:r>
    </w:p>
    <w:p w:rsidR="00BE2BAA" w:rsidRPr="0065017D" w:rsidRDefault="00BE2BAA" w:rsidP="00BE2BAA">
      <w:pPr>
        <w:pStyle w:val="Tekstpodstawowywcity"/>
        <w:numPr>
          <w:ilvl w:val="0"/>
          <w:numId w:val="6"/>
        </w:numPr>
        <w:suppressAutoHyphens/>
        <w:spacing w:before="0" w:beforeAutospacing="0" w:after="0" w:afterAutospacing="0" w:line="276" w:lineRule="auto"/>
        <w:jc w:val="both"/>
      </w:pPr>
      <w:r w:rsidRPr="0065017D">
        <w:t>Z procedurą zostali zapoznani pracownicy Miej</w:t>
      </w:r>
      <w:r w:rsidR="004D5785">
        <w:t>skiego Przedszkola  nr 13</w:t>
      </w:r>
      <w:r w:rsidR="0065017D">
        <w:t xml:space="preserve">, </w:t>
      </w:r>
      <w:r w:rsidR="004D5785">
        <w:br/>
      </w:r>
      <w:r w:rsidR="0065017D">
        <w:t>im.</w:t>
      </w:r>
      <w:r w:rsidRPr="0065017D">
        <w:t xml:space="preserve"> „Bajkowe Przedszkole” w Zgierzu, </w:t>
      </w:r>
      <w:r w:rsidR="00135B94">
        <w:t>ul. Słowackiego 8 w dniu 31.08</w:t>
      </w:r>
      <w:r w:rsidR="004D5785">
        <w:t>.2021</w:t>
      </w:r>
      <w:r w:rsidR="0065017D" w:rsidRPr="0065017D">
        <w:t xml:space="preserve">r. </w:t>
      </w:r>
    </w:p>
    <w:p w:rsidR="00BE2BAA" w:rsidRPr="0065017D" w:rsidRDefault="0065017D" w:rsidP="00BE2BAA">
      <w:pPr>
        <w:pStyle w:val="Tekstpodstawowywcity"/>
        <w:numPr>
          <w:ilvl w:val="0"/>
          <w:numId w:val="6"/>
        </w:numPr>
        <w:suppressAutoHyphens/>
        <w:spacing w:before="0" w:beforeAutospacing="0" w:after="0" w:afterAutospacing="0" w:line="276" w:lineRule="auto"/>
        <w:jc w:val="both"/>
      </w:pPr>
      <w:r>
        <w:t xml:space="preserve">Procedura </w:t>
      </w:r>
      <w:r w:rsidR="00BE2BAA" w:rsidRPr="0065017D">
        <w:t>obowiązuje wszystkich pracowników przedszkola, rodziców dzieci uczęszczających do przedszkola oraz osoby przez nich upoważnione do odbioru dzieci.</w:t>
      </w:r>
    </w:p>
    <w:p w:rsidR="003403C2" w:rsidRPr="00167037" w:rsidRDefault="00BE2BAA" w:rsidP="00167037">
      <w:pPr>
        <w:pStyle w:val="Tekstpodstawowywcity"/>
        <w:numPr>
          <w:ilvl w:val="0"/>
          <w:numId w:val="6"/>
        </w:numPr>
        <w:suppressAutoHyphens/>
        <w:spacing w:before="0" w:beforeAutospacing="0" w:after="0" w:afterAutospacing="0" w:line="276" w:lineRule="auto"/>
        <w:jc w:val="both"/>
        <w:rPr>
          <w:b/>
        </w:rPr>
      </w:pPr>
      <w:r w:rsidRPr="0065017D">
        <w:t>Proce</w:t>
      </w:r>
      <w:r w:rsidR="00135B94">
        <w:t>du</w:t>
      </w:r>
      <w:r w:rsidR="004D5785">
        <w:t>ra obowiązuje od dnia 01.09.2021</w:t>
      </w:r>
      <w:r w:rsidR="00135B94">
        <w:t>r</w:t>
      </w:r>
      <w:r w:rsidR="0065017D" w:rsidRPr="0065017D">
        <w:t>.</w:t>
      </w:r>
    </w:p>
    <w:p w:rsidR="00DD29EC" w:rsidRDefault="00DD29EC">
      <w:pPr>
        <w:rPr>
          <w:b/>
        </w:rPr>
      </w:pPr>
    </w:p>
    <w:p w:rsidR="00EF4B9F" w:rsidRDefault="00EF4B9F">
      <w:pPr>
        <w:rPr>
          <w:b/>
        </w:rPr>
      </w:pPr>
      <w:r>
        <w:rPr>
          <w:b/>
        </w:rPr>
        <w:br/>
      </w:r>
    </w:p>
    <w:p w:rsidR="00EF4B9F" w:rsidRDefault="00EF4B9F">
      <w:pPr>
        <w:rPr>
          <w:b/>
        </w:rPr>
      </w:pPr>
      <w:r>
        <w:rPr>
          <w:b/>
        </w:rPr>
        <w:br/>
      </w:r>
    </w:p>
    <w:p w:rsidR="00EF4B9F" w:rsidRDefault="00EF4B9F">
      <w:pPr>
        <w:rPr>
          <w:b/>
        </w:rPr>
      </w:pPr>
    </w:p>
    <w:p w:rsidR="00EF4B9F" w:rsidRDefault="00EF4B9F">
      <w:pPr>
        <w:rPr>
          <w:b/>
        </w:rPr>
      </w:pPr>
    </w:p>
    <w:p w:rsidR="00EF4B9F" w:rsidRDefault="00EF4B9F">
      <w:pPr>
        <w:rPr>
          <w:b/>
        </w:rPr>
      </w:pPr>
    </w:p>
    <w:p w:rsidR="00EF4B9F" w:rsidRDefault="00EF4B9F">
      <w:pPr>
        <w:rPr>
          <w:b/>
        </w:rPr>
      </w:pPr>
    </w:p>
    <w:p w:rsidR="00AB0F32" w:rsidRDefault="00AB0F32">
      <w:pPr>
        <w:rPr>
          <w:b/>
        </w:rPr>
      </w:pPr>
      <w:r>
        <w:rPr>
          <w:b/>
        </w:rPr>
        <w:lastRenderedPageBreak/>
        <w:t>Załącznik nr 1</w:t>
      </w:r>
    </w:p>
    <w:p w:rsidR="00135B94" w:rsidRDefault="00135B94" w:rsidP="00135B94">
      <w:pPr>
        <w:jc w:val="center"/>
        <w:rPr>
          <w:b/>
        </w:rPr>
      </w:pPr>
      <w:r w:rsidRPr="00DF1578">
        <w:rPr>
          <w:b/>
        </w:rPr>
        <w:t>UPOWAŻNIENIE DO ODBIORU DZIECKA Z PRZEDSZKOLA.</w:t>
      </w:r>
    </w:p>
    <w:p w:rsidR="00135B94" w:rsidRPr="002B1DDB" w:rsidRDefault="004D5785" w:rsidP="00135B94">
      <w:pPr>
        <w:jc w:val="center"/>
        <w:rPr>
          <w:b/>
        </w:rPr>
      </w:pPr>
      <w:r>
        <w:rPr>
          <w:b/>
        </w:rPr>
        <w:t>Rok szkolny 2021/2022</w:t>
      </w:r>
    </w:p>
    <w:p w:rsidR="00135B94" w:rsidRDefault="00135B94" w:rsidP="00135B94">
      <w:pPr>
        <w:spacing w:after="0"/>
      </w:pPr>
      <w:r>
        <w:t>Ja………………………………………………………………………………………………………………………………………………………….</w:t>
      </w:r>
    </w:p>
    <w:p w:rsidR="00135B94" w:rsidRPr="001307ED" w:rsidRDefault="00135B94" w:rsidP="00135B94">
      <w:pPr>
        <w:spacing w:after="0"/>
        <w:rPr>
          <w:sz w:val="18"/>
          <w:szCs w:val="18"/>
        </w:rPr>
      </w:pPr>
      <w:r w:rsidRPr="001307E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</w:t>
      </w:r>
      <w:r w:rsidRPr="001307ED">
        <w:rPr>
          <w:sz w:val="18"/>
          <w:szCs w:val="18"/>
        </w:rPr>
        <w:t xml:space="preserve">  / imię i nazwisko rodzica/opiekuna prawnego/</w:t>
      </w:r>
    </w:p>
    <w:p w:rsidR="00135B94" w:rsidRDefault="00135B94" w:rsidP="00135B94">
      <w:pPr>
        <w:spacing w:after="0"/>
      </w:pPr>
    </w:p>
    <w:p w:rsidR="00135B94" w:rsidRDefault="00135B94" w:rsidP="00135B94">
      <w:pPr>
        <w:spacing w:after="0"/>
      </w:pPr>
      <w:r>
        <w:t>Legitymujący się dowodem osobistym o numerze:………………………………………………………………………………</w:t>
      </w:r>
    </w:p>
    <w:p w:rsidR="00135B94" w:rsidRDefault="00135B94" w:rsidP="00135B94"/>
    <w:p w:rsidR="00135B94" w:rsidRDefault="00135B94" w:rsidP="00135B94">
      <w:r>
        <w:t>Upoważniam do odbierania mojego dziecka…………………………………………………………………………………………</w:t>
      </w:r>
    </w:p>
    <w:p w:rsidR="00135B94" w:rsidRDefault="00135B94" w:rsidP="00135B94">
      <w:r>
        <w:t>z Miejskiego Przedszkola, im. „Bajkowe Przedszkole” w Zgierzu, ul. Słowackiego 8                                       przez następujące osoby:</w:t>
      </w:r>
    </w:p>
    <w:tbl>
      <w:tblPr>
        <w:tblStyle w:val="Tabela-Siatka"/>
        <w:tblW w:w="0" w:type="auto"/>
        <w:tblLook w:val="04A0"/>
      </w:tblPr>
      <w:tblGrid>
        <w:gridCol w:w="506"/>
        <w:gridCol w:w="5722"/>
        <w:gridCol w:w="3060"/>
      </w:tblGrid>
      <w:tr w:rsidR="00135B94" w:rsidTr="00055193">
        <w:tc>
          <w:tcPr>
            <w:tcW w:w="392" w:type="dxa"/>
          </w:tcPr>
          <w:p w:rsidR="00135B94" w:rsidRPr="001307ED" w:rsidRDefault="00135B94" w:rsidP="00055193">
            <w:pPr>
              <w:rPr>
                <w:b/>
              </w:rPr>
            </w:pPr>
          </w:p>
          <w:p w:rsidR="00135B94" w:rsidRPr="001307ED" w:rsidRDefault="00135B94" w:rsidP="00055193">
            <w:pPr>
              <w:rPr>
                <w:b/>
              </w:rPr>
            </w:pPr>
            <w:r w:rsidRPr="001307ED">
              <w:rPr>
                <w:b/>
              </w:rPr>
              <w:t>l.p.</w:t>
            </w:r>
          </w:p>
        </w:tc>
        <w:tc>
          <w:tcPr>
            <w:tcW w:w="5749" w:type="dxa"/>
          </w:tcPr>
          <w:p w:rsidR="00135B94" w:rsidRPr="001307ED" w:rsidRDefault="00135B94" w:rsidP="00055193">
            <w:pPr>
              <w:rPr>
                <w:b/>
              </w:rPr>
            </w:pPr>
          </w:p>
          <w:p w:rsidR="00135B94" w:rsidRPr="001307ED" w:rsidRDefault="00135B94" w:rsidP="00055193">
            <w:pPr>
              <w:jc w:val="center"/>
              <w:rPr>
                <w:b/>
              </w:rPr>
            </w:pPr>
            <w:r w:rsidRPr="001307ED">
              <w:rPr>
                <w:b/>
              </w:rPr>
              <w:t>Imię i nazwisko osoby upoważnionej.</w:t>
            </w:r>
          </w:p>
          <w:p w:rsidR="00135B94" w:rsidRPr="001307ED" w:rsidRDefault="00135B94" w:rsidP="00055193">
            <w:pPr>
              <w:rPr>
                <w:b/>
              </w:rPr>
            </w:pPr>
          </w:p>
        </w:tc>
        <w:tc>
          <w:tcPr>
            <w:tcW w:w="3071" w:type="dxa"/>
          </w:tcPr>
          <w:p w:rsidR="00135B94" w:rsidRPr="001307ED" w:rsidRDefault="00135B94" w:rsidP="00055193">
            <w:pPr>
              <w:rPr>
                <w:b/>
              </w:rPr>
            </w:pPr>
          </w:p>
          <w:p w:rsidR="00135B94" w:rsidRPr="001307ED" w:rsidRDefault="00135B94" w:rsidP="00055193">
            <w:pPr>
              <w:jc w:val="center"/>
              <w:rPr>
                <w:b/>
              </w:rPr>
            </w:pPr>
            <w:r w:rsidRPr="001307ED">
              <w:rPr>
                <w:b/>
              </w:rPr>
              <w:t>Nr i Seria dowodu osobistego.</w:t>
            </w:r>
          </w:p>
        </w:tc>
      </w:tr>
      <w:tr w:rsidR="00135B94" w:rsidTr="00055193">
        <w:tc>
          <w:tcPr>
            <w:tcW w:w="392" w:type="dxa"/>
          </w:tcPr>
          <w:p w:rsidR="00135B94" w:rsidRDefault="00135B94" w:rsidP="00055193"/>
        </w:tc>
        <w:tc>
          <w:tcPr>
            <w:tcW w:w="5749" w:type="dxa"/>
          </w:tcPr>
          <w:p w:rsidR="00135B94" w:rsidRDefault="00135B94" w:rsidP="00055193"/>
          <w:p w:rsidR="00135B94" w:rsidRDefault="00135B94" w:rsidP="00055193"/>
        </w:tc>
        <w:tc>
          <w:tcPr>
            <w:tcW w:w="3071" w:type="dxa"/>
          </w:tcPr>
          <w:p w:rsidR="00135B94" w:rsidRDefault="00135B94" w:rsidP="00055193"/>
        </w:tc>
      </w:tr>
      <w:tr w:rsidR="00135B94" w:rsidTr="00055193">
        <w:tc>
          <w:tcPr>
            <w:tcW w:w="392" w:type="dxa"/>
          </w:tcPr>
          <w:p w:rsidR="00135B94" w:rsidRDefault="00135B94" w:rsidP="00055193"/>
        </w:tc>
        <w:tc>
          <w:tcPr>
            <w:tcW w:w="5749" w:type="dxa"/>
          </w:tcPr>
          <w:p w:rsidR="00135B94" w:rsidRDefault="00135B94" w:rsidP="00055193"/>
          <w:p w:rsidR="00135B94" w:rsidRDefault="00135B94" w:rsidP="00055193"/>
        </w:tc>
        <w:tc>
          <w:tcPr>
            <w:tcW w:w="3071" w:type="dxa"/>
          </w:tcPr>
          <w:p w:rsidR="00135B94" w:rsidRDefault="00135B94" w:rsidP="00055193"/>
        </w:tc>
      </w:tr>
      <w:tr w:rsidR="00135B94" w:rsidTr="00055193">
        <w:tc>
          <w:tcPr>
            <w:tcW w:w="392" w:type="dxa"/>
          </w:tcPr>
          <w:p w:rsidR="00135B94" w:rsidRDefault="00135B94" w:rsidP="00055193"/>
        </w:tc>
        <w:tc>
          <w:tcPr>
            <w:tcW w:w="5749" w:type="dxa"/>
          </w:tcPr>
          <w:p w:rsidR="00135B94" w:rsidRDefault="00135B94" w:rsidP="00055193"/>
          <w:p w:rsidR="00135B94" w:rsidRDefault="00135B94" w:rsidP="00055193"/>
        </w:tc>
        <w:tc>
          <w:tcPr>
            <w:tcW w:w="3071" w:type="dxa"/>
          </w:tcPr>
          <w:p w:rsidR="00135B94" w:rsidRDefault="00135B94" w:rsidP="00055193"/>
        </w:tc>
      </w:tr>
      <w:tr w:rsidR="00135B94" w:rsidTr="00055193">
        <w:tc>
          <w:tcPr>
            <w:tcW w:w="392" w:type="dxa"/>
          </w:tcPr>
          <w:p w:rsidR="00135B94" w:rsidRDefault="00135B94" w:rsidP="00055193"/>
        </w:tc>
        <w:tc>
          <w:tcPr>
            <w:tcW w:w="5749" w:type="dxa"/>
          </w:tcPr>
          <w:p w:rsidR="00135B94" w:rsidRDefault="00135B94" w:rsidP="00055193"/>
          <w:p w:rsidR="00135B94" w:rsidRDefault="00135B94" w:rsidP="00055193"/>
        </w:tc>
        <w:tc>
          <w:tcPr>
            <w:tcW w:w="3071" w:type="dxa"/>
          </w:tcPr>
          <w:p w:rsidR="00135B94" w:rsidRDefault="00135B94" w:rsidP="00055193"/>
        </w:tc>
      </w:tr>
      <w:tr w:rsidR="00135B94" w:rsidTr="00055193">
        <w:tc>
          <w:tcPr>
            <w:tcW w:w="392" w:type="dxa"/>
          </w:tcPr>
          <w:p w:rsidR="00135B94" w:rsidRDefault="00135B94" w:rsidP="00055193"/>
        </w:tc>
        <w:tc>
          <w:tcPr>
            <w:tcW w:w="5749" w:type="dxa"/>
          </w:tcPr>
          <w:p w:rsidR="00135B94" w:rsidRDefault="00135B94" w:rsidP="00055193"/>
          <w:p w:rsidR="00135B94" w:rsidRDefault="00135B94" w:rsidP="00055193"/>
        </w:tc>
        <w:tc>
          <w:tcPr>
            <w:tcW w:w="3071" w:type="dxa"/>
          </w:tcPr>
          <w:p w:rsidR="00135B94" w:rsidRDefault="00135B94" w:rsidP="00055193"/>
        </w:tc>
      </w:tr>
      <w:tr w:rsidR="00135B94" w:rsidTr="00055193">
        <w:tc>
          <w:tcPr>
            <w:tcW w:w="392" w:type="dxa"/>
          </w:tcPr>
          <w:p w:rsidR="00135B94" w:rsidRDefault="00135B94" w:rsidP="00055193"/>
        </w:tc>
        <w:tc>
          <w:tcPr>
            <w:tcW w:w="5749" w:type="dxa"/>
          </w:tcPr>
          <w:p w:rsidR="00135B94" w:rsidRDefault="00135B94" w:rsidP="00055193"/>
          <w:p w:rsidR="00135B94" w:rsidRDefault="00135B94" w:rsidP="00055193"/>
        </w:tc>
        <w:tc>
          <w:tcPr>
            <w:tcW w:w="3071" w:type="dxa"/>
          </w:tcPr>
          <w:p w:rsidR="00135B94" w:rsidRDefault="00135B94" w:rsidP="00055193"/>
        </w:tc>
      </w:tr>
    </w:tbl>
    <w:p w:rsidR="00135B94" w:rsidRDefault="00135B94" w:rsidP="00135B94"/>
    <w:p w:rsidR="00135B94" w:rsidRDefault="00135B94" w:rsidP="00135B94">
      <w:r>
        <w:t>Oświadczamy, ze bierzemy pełną odpowiedzialność prawną za bezpieczeństwo dziecka od momentu odebrania go z przedszkola przez podane powyżej upoważnione przez nas osoby.</w:t>
      </w:r>
    </w:p>
    <w:p w:rsidR="00135B94" w:rsidRDefault="00135B94" w:rsidP="00135B94"/>
    <w:p w:rsidR="00135B94" w:rsidRDefault="00135B94" w:rsidP="00135B94">
      <w:pPr>
        <w:tabs>
          <w:tab w:val="left" w:pos="2936"/>
        </w:tabs>
      </w:pPr>
      <w:r>
        <w:tab/>
        <w:t xml:space="preserve">                          …………………………………………………………………….</w:t>
      </w:r>
    </w:p>
    <w:p w:rsidR="00135B94" w:rsidRPr="00260A37" w:rsidRDefault="00135B94" w:rsidP="00135B94">
      <w:pPr>
        <w:tabs>
          <w:tab w:val="left" w:pos="2936"/>
        </w:tabs>
      </w:pPr>
      <w:r>
        <w:t xml:space="preserve">                                                                                     Data i podpis rodziców/opiekunów prawnych/</w:t>
      </w:r>
    </w:p>
    <w:p w:rsidR="00135B94" w:rsidRDefault="00135B94" w:rsidP="00135B94">
      <w:pPr>
        <w:rPr>
          <w:bCs/>
          <w:sz w:val="16"/>
          <w:szCs w:val="16"/>
        </w:rPr>
      </w:pPr>
      <w:r>
        <w:rPr>
          <w:bCs/>
        </w:rPr>
        <w:t xml:space="preserve">Wyrażam zgodę na przetwarzanie moich danych osobowych zawartych w niniejszym upoważnieniu przez Przedszkole Miejskie Nr 13 w Zgierzu, ul. Słowackiego 8 w celu potwierdzania mojej tożsamości uprawniającej mnie do zaprowadzania i odbioru ____________________________________ do/z przedszkola.                                                                                         </w:t>
      </w:r>
      <w:r w:rsidRPr="006509E2">
        <w:rPr>
          <w:bCs/>
          <w:sz w:val="16"/>
          <w:szCs w:val="16"/>
        </w:rPr>
        <w:t>imię i nazwisko dziecka</w:t>
      </w:r>
    </w:p>
    <w:p w:rsidR="00135B94" w:rsidRDefault="00135B94" w:rsidP="00135B9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____________________________________________________</w:t>
      </w:r>
    </w:p>
    <w:p w:rsidR="003403C2" w:rsidRPr="003403C2" w:rsidRDefault="00135B94" w:rsidP="00135B9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Data i podpis osoby upoważnionej</w:t>
      </w:r>
    </w:p>
    <w:p w:rsidR="00832D31" w:rsidRPr="004D5785" w:rsidRDefault="00135B94">
      <w:pPr>
        <w:rPr>
          <w:bCs/>
          <w:sz w:val="16"/>
          <w:szCs w:val="16"/>
        </w:rPr>
      </w:pPr>
      <w:r w:rsidRPr="003403C2">
        <w:rPr>
          <w:bCs/>
          <w:sz w:val="16"/>
          <w:szCs w:val="16"/>
        </w:rPr>
        <w:t xml:space="preserve">Administratorem danych osobowych zawartych w upoważnieniu jest Przedszkole Miejskie Nr 13 w Zgierzu, ul.  Słowackiego 8 Dane osobowe będą przetwarzane w celu realizacji obowiązku prawnego zapewnienia dziecku bezpieczeństwa w trakcie pobytu w przedszkolu poprzez możliwość identyfikacji osób uprawnionych do opieki nad dzieckiem przyprowadzanym i odbieranym z przedszkola. Dane będą przetwarzane do czasu zakończenia pobytu dziecka w przedszkolu, a w przypadku osób upoważnianych do czasu wygaśnięcia upoważnienia lub cofnięcia zgody. Bliższe informacje o zasadach ochrony prywatności przez przedszkole, prawach osób których danych dane są przetwarzane oraz kontaktu z inspektorem ochrony danych znajdują się na stronie internetowej pod adresem: </w:t>
      </w:r>
      <w:hyperlink r:id="rId6" w:history="1">
        <w:r w:rsidRPr="003403C2">
          <w:rPr>
            <w:rStyle w:val="Hipercze"/>
            <w:bCs/>
            <w:sz w:val="16"/>
            <w:szCs w:val="16"/>
          </w:rPr>
          <w:t>mp13zgierz@wikom.pl</w:t>
        </w:r>
      </w:hyperlink>
      <w:r w:rsidRPr="003403C2">
        <w:rPr>
          <w:bCs/>
          <w:sz w:val="16"/>
          <w:szCs w:val="16"/>
        </w:rPr>
        <w:t xml:space="preserve">  oraz w siedzibie administratora pod adresem podanym powyżej.</w:t>
      </w:r>
    </w:p>
    <w:sectPr w:rsidR="00832D31" w:rsidRPr="004D5785" w:rsidSect="00EF4B9F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C29"/>
    <w:multiLevelType w:val="hybridMultilevel"/>
    <w:tmpl w:val="7C6252AE"/>
    <w:lvl w:ilvl="0" w:tplc="32EABD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7769E"/>
    <w:multiLevelType w:val="hybridMultilevel"/>
    <w:tmpl w:val="56FEDDE6"/>
    <w:lvl w:ilvl="0" w:tplc="5510D7B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A4DB0"/>
    <w:multiLevelType w:val="multilevel"/>
    <w:tmpl w:val="5720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51462"/>
    <w:multiLevelType w:val="multilevel"/>
    <w:tmpl w:val="4EEC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90F06"/>
    <w:multiLevelType w:val="hybridMultilevel"/>
    <w:tmpl w:val="185A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906DE"/>
    <w:multiLevelType w:val="multilevel"/>
    <w:tmpl w:val="1318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33D18"/>
    <w:multiLevelType w:val="multilevel"/>
    <w:tmpl w:val="1318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8D6DFC"/>
    <w:multiLevelType w:val="hybridMultilevel"/>
    <w:tmpl w:val="C10C5DDC"/>
    <w:lvl w:ilvl="0" w:tplc="5EECD6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84EF2"/>
    <w:multiLevelType w:val="multilevel"/>
    <w:tmpl w:val="244C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F2675"/>
    <w:multiLevelType w:val="hybridMultilevel"/>
    <w:tmpl w:val="CCC68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2BAA"/>
    <w:rsid w:val="0001472B"/>
    <w:rsid w:val="00052CB1"/>
    <w:rsid w:val="000B20DC"/>
    <w:rsid w:val="000C7B77"/>
    <w:rsid w:val="000D28A4"/>
    <w:rsid w:val="000E0372"/>
    <w:rsid w:val="000E0E66"/>
    <w:rsid w:val="00135B94"/>
    <w:rsid w:val="00167037"/>
    <w:rsid w:val="00203B36"/>
    <w:rsid w:val="00260A37"/>
    <w:rsid w:val="00282805"/>
    <w:rsid w:val="003403C2"/>
    <w:rsid w:val="00385A43"/>
    <w:rsid w:val="004D5785"/>
    <w:rsid w:val="005464C3"/>
    <w:rsid w:val="00607700"/>
    <w:rsid w:val="0065017D"/>
    <w:rsid w:val="006727C9"/>
    <w:rsid w:val="0067293E"/>
    <w:rsid w:val="0078415E"/>
    <w:rsid w:val="00815817"/>
    <w:rsid w:val="00832D31"/>
    <w:rsid w:val="00847DD6"/>
    <w:rsid w:val="00852AA8"/>
    <w:rsid w:val="00981AD5"/>
    <w:rsid w:val="00A74A65"/>
    <w:rsid w:val="00A9436E"/>
    <w:rsid w:val="00AB0F32"/>
    <w:rsid w:val="00AC18CF"/>
    <w:rsid w:val="00B0592D"/>
    <w:rsid w:val="00BE2BAA"/>
    <w:rsid w:val="00BE2E5F"/>
    <w:rsid w:val="00CF3526"/>
    <w:rsid w:val="00D34A8E"/>
    <w:rsid w:val="00D3667A"/>
    <w:rsid w:val="00D92B77"/>
    <w:rsid w:val="00DD29EC"/>
    <w:rsid w:val="00EF4B9F"/>
    <w:rsid w:val="00F9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2B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2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2BAA"/>
    <w:pPr>
      <w:ind w:left="720"/>
      <w:contextualSpacing/>
    </w:pPr>
    <w:rPr>
      <w:rFonts w:ascii="Times New Roman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BE2BAA"/>
    <w:rPr>
      <w:b/>
      <w:bCs/>
    </w:rPr>
  </w:style>
  <w:style w:type="character" w:styleId="Uwydatnienie">
    <w:name w:val="Emphasis"/>
    <w:basedOn w:val="Domylnaczcionkaakapitu"/>
    <w:uiPriority w:val="20"/>
    <w:qFormat/>
    <w:rsid w:val="00BE2BA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A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0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35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13zgierz@wik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5CAFC-97E6-4DDA-8F1A-E1FFF5C3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komputer</cp:lastModifiedBy>
  <cp:revision>3</cp:revision>
  <cp:lastPrinted>2021-08-27T06:54:00Z</cp:lastPrinted>
  <dcterms:created xsi:type="dcterms:W3CDTF">2021-08-27T06:51:00Z</dcterms:created>
  <dcterms:modified xsi:type="dcterms:W3CDTF">2021-08-27T06:55:00Z</dcterms:modified>
</cp:coreProperties>
</file>